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002E" w:rsidRPr="00C1002E" w:rsidRDefault="00C1002E" w:rsidP="00C1002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54"/>
          <w:szCs w:val="54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54"/>
          <w:szCs w:val="54"/>
          <w:lang w:eastAsia="en-IN"/>
        </w:rPr>
        <w:t>Welcome to Part 6 - Reinforcement Learning</w:t>
      </w:r>
    </w:p>
    <w:p w:rsidR="00C1002E" w:rsidRPr="00C1002E" w:rsidRDefault="00C1002E" w:rsidP="00C1002E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36"/>
          <w:szCs w:val="36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36"/>
          <w:szCs w:val="36"/>
          <w:lang w:eastAsia="en-IN"/>
        </w:rPr>
        <w:t>Section 26, Lecture 168</w:t>
      </w:r>
    </w:p>
    <w:p w:rsidR="00C1002E" w:rsidRPr="00C1002E" w:rsidRDefault="00C1002E" w:rsidP="00C1002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  <w:t>Welcome to Part 6 - Reinforcement Learning!</w:t>
      </w:r>
    </w:p>
    <w:p w:rsidR="00C1002E" w:rsidRPr="00C1002E" w:rsidRDefault="00C1002E" w:rsidP="00C1002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</w:pPr>
    </w:p>
    <w:p w:rsidR="00C1002E" w:rsidRPr="00C1002E" w:rsidRDefault="00C1002E" w:rsidP="00C1002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  <w:t>Reinforcement Learning is a branch of Machine Learning, also called Online Learning. It is used to solve interacting problems where the data observed up to time t is considered to decide which action to take at time t + 1. It is also used for Artificial Intelligence when training machines to perform tasks such as walking. Desired outcomes provide the AI with reward, undesired with punishment. Machines learn through trial and error.</w:t>
      </w:r>
    </w:p>
    <w:p w:rsidR="00C1002E" w:rsidRPr="00C1002E" w:rsidRDefault="00C1002E" w:rsidP="00C1002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  <w:t>In this part, you will understand and learn how to implement the following Reinforcement Learning models:</w:t>
      </w:r>
    </w:p>
    <w:p w:rsidR="00C1002E" w:rsidRPr="00C1002E" w:rsidRDefault="00C1002E" w:rsidP="00C1002E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3"/>
          <w:szCs w:val="23"/>
          <w:lang w:eastAsia="en-IN"/>
        </w:rPr>
        <w:t>Upper Confidence Bound (UCB)</w:t>
      </w:r>
    </w:p>
    <w:p w:rsidR="00C1002E" w:rsidRPr="00C1002E" w:rsidRDefault="00C1002E" w:rsidP="00C1002E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3"/>
          <w:szCs w:val="23"/>
          <w:lang w:eastAsia="en-IN"/>
        </w:rPr>
        <w:t>Thompson Sampling</w:t>
      </w:r>
    </w:p>
    <w:p w:rsidR="009534F4" w:rsidRDefault="009534F4"/>
    <w:p w:rsidR="00C1002E" w:rsidRDefault="000351A8">
      <w:r>
        <w:t>To train robot dogs to walk,</w:t>
      </w:r>
    </w:p>
    <w:p w:rsidR="00C1002E" w:rsidRDefault="000351A8">
      <w:r>
        <w:rPr>
          <w:noProof/>
          <w:lang w:val="en-US"/>
        </w:rPr>
        <w:drawing>
          <wp:inline distT="0" distB="0" distL="0" distR="0" wp14:anchorId="4ABE5442" wp14:editId="2E6883E0">
            <wp:extent cx="1447800" cy="136216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7847" cy="137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A8" w:rsidRDefault="000351A8">
      <w:r>
        <w:t>Reward</w:t>
      </w:r>
      <w:r>
        <w:sym w:font="Wingdings" w:char="F0E0"/>
      </w:r>
      <w:r>
        <w:t>1</w:t>
      </w:r>
    </w:p>
    <w:p w:rsidR="000351A8" w:rsidRDefault="000351A8">
      <w:r>
        <w:t>Punishment</w:t>
      </w:r>
      <w:r>
        <w:sym w:font="Wingdings" w:char="F0E0"/>
      </w:r>
      <w:r>
        <w:t>0</w:t>
      </w:r>
    </w:p>
    <w:p w:rsidR="000351A8" w:rsidRDefault="000351A8">
      <w:r>
        <w:rPr>
          <w:noProof/>
          <w:lang w:val="en-US"/>
        </w:rPr>
        <w:lastRenderedPageBreak/>
        <w:drawing>
          <wp:inline distT="0" distB="0" distL="0" distR="0" wp14:anchorId="20B0AD40" wp14:editId="4F6CDAA3">
            <wp:extent cx="5731510" cy="28867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>
      <w:r>
        <w:t>How to bet on a machine and maximize the return.D5(Distribution 5 is thee best)</w:t>
      </w:r>
    </w:p>
    <w:p w:rsidR="000351A8" w:rsidRDefault="000351A8">
      <w:r>
        <w:rPr>
          <w:noProof/>
          <w:lang w:val="en-US"/>
        </w:rPr>
        <w:drawing>
          <wp:inline distT="0" distB="0" distL="0" distR="0" wp14:anchorId="17516FD3" wp14:editId="6835CBEA">
            <wp:extent cx="5731510" cy="27273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A8" w:rsidRDefault="000351A8">
      <w:r>
        <w:rPr>
          <w:noProof/>
          <w:lang w:val="en-US"/>
        </w:rPr>
        <w:lastRenderedPageBreak/>
        <w:drawing>
          <wp:inline distT="0" distB="0" distL="0" distR="0" wp14:anchorId="147FDA96" wp14:editId="6614058B">
            <wp:extent cx="5731510" cy="27635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B7" w:rsidRDefault="002521B7">
      <w:r>
        <w:t>We have to conclude which is t</w:t>
      </w:r>
      <w:r w:rsidR="009160A1">
        <w:t>he best advertisement for coke, rather than going through all the advertisement.</w:t>
      </w:r>
    </w:p>
    <w:p w:rsidR="00ED7C46" w:rsidRDefault="00ED7C46">
      <w:r>
        <w:rPr>
          <w:noProof/>
          <w:lang w:val="en-US"/>
        </w:rPr>
        <w:drawing>
          <wp:inline distT="0" distB="0" distL="0" distR="0" wp14:anchorId="251F23D3" wp14:editId="355F54EF">
            <wp:extent cx="5731510" cy="11074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B7" w:rsidRDefault="00ED7C46">
      <w:r>
        <w:t>We are combining exploration and analysis to get the result in a optimal way.</w:t>
      </w:r>
    </w:p>
    <w:p w:rsidR="00ED7C46" w:rsidRDefault="00ED7C46">
      <w:r>
        <w:rPr>
          <w:noProof/>
          <w:lang w:val="en-US"/>
        </w:rPr>
        <w:drawing>
          <wp:inline distT="0" distB="0" distL="0" distR="0" wp14:anchorId="7F4EFE93" wp14:editId="3649DA00">
            <wp:extent cx="5731510" cy="34328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/>
    <w:p w:rsidR="00ED7C46" w:rsidRDefault="00ED7C46"/>
    <w:p w:rsidR="00ED7C46" w:rsidRDefault="00ED7C46">
      <w:r>
        <w:rPr>
          <w:noProof/>
          <w:lang w:val="en-US"/>
        </w:rPr>
        <w:lastRenderedPageBreak/>
        <w:drawing>
          <wp:inline distT="0" distB="0" distL="0" distR="0" wp14:anchorId="43A22DFD" wp14:editId="5DF014C5">
            <wp:extent cx="5731510" cy="31934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/>
    <w:p w:rsidR="00ED7C46" w:rsidRDefault="00ED7C46">
      <w:r>
        <w:rPr>
          <w:noProof/>
          <w:lang w:val="en-US"/>
        </w:rPr>
        <w:drawing>
          <wp:inline distT="0" distB="0" distL="0" distR="0" wp14:anchorId="00214F88" wp14:editId="373D67EF">
            <wp:extent cx="4594860" cy="2289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1223" cy="229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>
      <w:r>
        <w:rPr>
          <w:noProof/>
          <w:lang w:val="en-US"/>
        </w:rPr>
        <w:drawing>
          <wp:inline distT="0" distB="0" distL="0" distR="0" wp14:anchorId="0DC8CE8A" wp14:editId="09CD20FD">
            <wp:extent cx="4488180" cy="1784631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1753" cy="17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>
      <w:r>
        <w:rPr>
          <w:noProof/>
          <w:lang w:val="en-US"/>
        </w:rPr>
        <w:lastRenderedPageBreak/>
        <w:drawing>
          <wp:inline distT="0" distB="0" distL="0" distR="0" wp14:anchorId="770F3172" wp14:editId="08FA2CA5">
            <wp:extent cx="5731510" cy="24339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/>
    <w:p w:rsidR="00ED7C46" w:rsidRDefault="00ED7C46">
      <w:r>
        <w:t>Pick one ‘D’ and display the ad. If the user doesn’t click the confidence will reduce.</w:t>
      </w:r>
    </w:p>
    <w:p w:rsidR="00ED7C46" w:rsidRDefault="00ED7C46">
      <w:r>
        <w:rPr>
          <w:noProof/>
          <w:lang w:val="en-US"/>
        </w:rPr>
        <w:drawing>
          <wp:inline distT="0" distB="0" distL="0" distR="0" wp14:anchorId="30C4A47A" wp14:editId="51B92B0B">
            <wp:extent cx="4663440" cy="1956103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4544" cy="19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>
      <w:r>
        <w:rPr>
          <w:noProof/>
          <w:lang w:val="en-US"/>
        </w:rPr>
        <w:drawing>
          <wp:inline distT="0" distB="0" distL="0" distR="0" wp14:anchorId="34C5D3CE" wp14:editId="1F543EAA">
            <wp:extent cx="5731510" cy="28606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26" w:rsidRDefault="00723B26"/>
    <w:p w:rsidR="00723B26" w:rsidRDefault="00B15E06">
      <w:r>
        <w:rPr>
          <w:noProof/>
          <w:lang w:val="en-US"/>
        </w:rPr>
        <w:lastRenderedPageBreak/>
        <w:drawing>
          <wp:inline distT="0" distB="0" distL="0" distR="0" wp14:anchorId="7B0E3137" wp14:editId="7890A262">
            <wp:extent cx="5731510" cy="23501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/>
    <w:p w:rsidR="00ED7C46" w:rsidRDefault="00B15E06">
      <w:r>
        <w:rPr>
          <w:noProof/>
          <w:lang w:val="en-US"/>
        </w:rPr>
        <w:drawing>
          <wp:inline distT="0" distB="0" distL="0" distR="0" wp14:anchorId="6353B6D9" wp14:editId="669831E3">
            <wp:extent cx="5731510" cy="22479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06" w:rsidRDefault="00B15E06"/>
    <w:p w:rsidR="00B15E06" w:rsidRDefault="00B15E06"/>
    <w:p w:rsidR="00B15E06" w:rsidRDefault="00B15E06">
      <w:r>
        <w:rPr>
          <w:noProof/>
          <w:lang w:val="en-US"/>
        </w:rPr>
        <w:drawing>
          <wp:inline distT="0" distB="0" distL="0" distR="0" wp14:anchorId="21DCEC92" wp14:editId="0B773650">
            <wp:extent cx="5731510" cy="2383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A8" w:rsidRDefault="000351A8"/>
    <w:p w:rsidR="000351A8" w:rsidRDefault="000351A8"/>
    <w:p w:rsidR="000351A8" w:rsidRDefault="00323A61">
      <w:r>
        <w:lastRenderedPageBreak/>
        <w:t>Random selection without algorithm or another strategy,</w:t>
      </w:r>
    </w:p>
    <w:p w:rsidR="00323A61" w:rsidRDefault="00323A61">
      <w:r>
        <w:rPr>
          <w:noProof/>
          <w:lang w:val="en-US"/>
        </w:rPr>
        <w:drawing>
          <wp:inline distT="0" distB="0" distL="0" distR="0" wp14:anchorId="3374D3EF" wp14:editId="08935623">
            <wp:extent cx="5731510" cy="17951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1" w:rsidRDefault="00323A61">
      <w:r>
        <w:rPr>
          <w:noProof/>
          <w:lang w:val="en-US"/>
        </w:rPr>
        <w:drawing>
          <wp:inline distT="0" distB="0" distL="0" distR="0" wp14:anchorId="01EF6796" wp14:editId="2B409A26">
            <wp:extent cx="5467350" cy="4772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1" w:rsidRDefault="00323A61"/>
    <w:p w:rsidR="00323A61" w:rsidRDefault="00323A61"/>
    <w:p w:rsidR="00323A61" w:rsidRDefault="00323A61">
      <w:r>
        <w:t>Out of 10000 people only 1174 people has clicked the ad.</w:t>
      </w:r>
    </w:p>
    <w:p w:rsidR="00323A61" w:rsidRDefault="00323A61"/>
    <w:p w:rsidR="000351A8" w:rsidRDefault="000351A8"/>
    <w:p w:rsidR="000351A8" w:rsidRDefault="000351A8"/>
    <w:p w:rsidR="000351A8" w:rsidRPr="009904E8" w:rsidRDefault="009904E8" w:rsidP="009904E8">
      <w:pPr>
        <w:jc w:val="center"/>
        <w:rPr>
          <w:sz w:val="40"/>
          <w:szCs w:val="40"/>
        </w:rPr>
      </w:pPr>
      <w:r w:rsidRPr="009904E8">
        <w:rPr>
          <w:sz w:val="40"/>
          <w:szCs w:val="40"/>
        </w:rPr>
        <w:lastRenderedPageBreak/>
        <w:t>Thompson Sampling</w:t>
      </w:r>
    </w:p>
    <w:p w:rsidR="00C1002E" w:rsidRDefault="00C1002E"/>
    <w:p w:rsidR="009904E8" w:rsidRDefault="009904E8">
      <w:r>
        <w:rPr>
          <w:noProof/>
          <w:lang w:val="en-US"/>
        </w:rPr>
        <w:drawing>
          <wp:inline distT="0" distB="0" distL="0" distR="0" wp14:anchorId="416834D5" wp14:editId="0D0C4CF1">
            <wp:extent cx="5731510" cy="32143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E8" w:rsidRDefault="009904E8">
      <w:r>
        <w:rPr>
          <w:noProof/>
          <w:lang w:val="en-US"/>
        </w:rPr>
        <w:drawing>
          <wp:inline distT="0" distB="0" distL="0" distR="0" wp14:anchorId="4CDC25C5" wp14:editId="52084ECB">
            <wp:extent cx="5731510" cy="31108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E8" w:rsidRDefault="009904E8"/>
    <w:p w:rsidR="009904E8" w:rsidRDefault="009904E8">
      <w:r>
        <w:rPr>
          <w:noProof/>
          <w:lang w:val="en-US"/>
        </w:rPr>
        <w:lastRenderedPageBreak/>
        <w:drawing>
          <wp:inline distT="0" distB="0" distL="0" distR="0" wp14:anchorId="4EC680D9" wp14:editId="0EC0548F">
            <wp:extent cx="5731510" cy="24574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E8" w:rsidRDefault="009904E8"/>
    <w:p w:rsidR="009904E8" w:rsidRDefault="00BB37F6">
      <w:r>
        <w:rPr>
          <w:noProof/>
          <w:lang w:val="en-US"/>
        </w:rPr>
        <w:drawing>
          <wp:inline distT="0" distB="0" distL="0" distR="0" wp14:anchorId="3ED6CAFB" wp14:editId="1ABF00F6">
            <wp:extent cx="5731510" cy="20612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E8" w:rsidRDefault="009904E8">
      <w:pPr>
        <w:rPr>
          <w:sz w:val="32"/>
          <w:szCs w:val="32"/>
        </w:rPr>
      </w:pPr>
      <w:r w:rsidRPr="009904E8">
        <w:rPr>
          <w:sz w:val="32"/>
          <w:szCs w:val="32"/>
        </w:rPr>
        <w:t>Algorithm will create the distribution based upon the points on the x-axis.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38AC72F" wp14:editId="2EDFEC76">
            <wp:extent cx="5731510" cy="19685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Machine will pull a value from each distribution.</w:t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Green has highest expected return based on the x-axis.</w:t>
      </w:r>
    </w:p>
    <w:p w:rsidR="00BB37F6" w:rsidRDefault="00BB37F6">
      <w:pPr>
        <w:rPr>
          <w:sz w:val="32"/>
          <w:szCs w:val="32"/>
        </w:rPr>
      </w:pP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lastRenderedPageBreak/>
        <w:t>It will adjust the point.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EF68197" wp14:editId="5B5D8EF1">
            <wp:extent cx="5731510" cy="22720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Everytime we add a new information, our distribution will change.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797A5A89" wp14:editId="15EA0840">
            <wp:extent cx="5731510" cy="19107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Round: 2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36123FB" wp14:editId="2C018997">
            <wp:extent cx="5731510" cy="1792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We pick the yellow since the return is high.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4A550597" wp14:editId="7BC594A7">
            <wp:extent cx="5731510" cy="1892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Our point will move and the distribution too.</w:t>
      </w:r>
    </w:p>
    <w:p w:rsidR="00BB37F6" w:rsidRPr="00BB37F6" w:rsidRDefault="00BB37F6">
      <w:pPr>
        <w:rPr>
          <w:b/>
          <w:sz w:val="32"/>
          <w:szCs w:val="32"/>
        </w:rPr>
      </w:pPr>
      <w:r w:rsidRPr="00BB37F6">
        <w:rPr>
          <w:b/>
          <w:sz w:val="32"/>
          <w:szCs w:val="32"/>
        </w:rPr>
        <w:t>Round 3:</w:t>
      </w:r>
    </w:p>
    <w:p w:rsidR="00BB37F6" w:rsidRDefault="00BB37F6">
      <w:pPr>
        <w:rPr>
          <w:sz w:val="32"/>
          <w:szCs w:val="32"/>
        </w:rPr>
      </w:pP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4E71E0DB" wp14:editId="7703E34E">
            <wp:extent cx="5731510" cy="16008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</w:p>
    <w:p w:rsidR="00BB37F6" w:rsidRPr="00BB37F6" w:rsidRDefault="00BB37F6">
      <w:pPr>
        <w:rPr>
          <w:b/>
          <w:sz w:val="32"/>
          <w:szCs w:val="32"/>
        </w:rPr>
      </w:pPr>
      <w:r w:rsidRPr="00BB37F6">
        <w:rPr>
          <w:b/>
          <w:sz w:val="32"/>
          <w:szCs w:val="32"/>
        </w:rPr>
        <w:t>End: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D7675D2" wp14:editId="13FB2EA4">
            <wp:extent cx="5731510" cy="15087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3141BC">
      <w:pPr>
        <w:rPr>
          <w:sz w:val="32"/>
          <w:szCs w:val="32"/>
        </w:rPr>
      </w:pPr>
      <w:r>
        <w:rPr>
          <w:sz w:val="32"/>
          <w:szCs w:val="32"/>
        </w:rPr>
        <w:t>Yellow is the best.</w:t>
      </w:r>
    </w:p>
    <w:p w:rsidR="003141BC" w:rsidRDefault="003141BC">
      <w:pPr>
        <w:rPr>
          <w:sz w:val="32"/>
          <w:szCs w:val="32"/>
        </w:rPr>
      </w:pPr>
    </w:p>
    <w:p w:rsidR="00BB37F6" w:rsidRDefault="00BB37F6">
      <w:pPr>
        <w:rPr>
          <w:sz w:val="32"/>
          <w:szCs w:val="32"/>
        </w:rPr>
      </w:pPr>
    </w:p>
    <w:p w:rsidR="009904E8" w:rsidRPr="009904E8" w:rsidRDefault="009904E8">
      <w:pPr>
        <w:rPr>
          <w:sz w:val="32"/>
          <w:szCs w:val="32"/>
        </w:rPr>
      </w:pPr>
    </w:p>
    <w:p w:rsidR="009904E8" w:rsidRDefault="009904E8"/>
    <w:p w:rsidR="009904E8" w:rsidRDefault="003141BC">
      <w:r>
        <w:rPr>
          <w:noProof/>
          <w:lang w:val="en-US"/>
        </w:rPr>
        <w:lastRenderedPageBreak/>
        <w:drawing>
          <wp:inline distT="0" distB="0" distL="0" distR="0" wp14:anchorId="1BF70B63" wp14:editId="26E81E37">
            <wp:extent cx="5731510" cy="14401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BC" w:rsidRDefault="003141BC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47030D32" wp14:editId="6CAA6402">
            <wp:extent cx="5731510" cy="24644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BC" w:rsidRDefault="003141BC">
      <w:pPr>
        <w:rPr>
          <w:b/>
        </w:rPr>
      </w:pPr>
    </w:p>
    <w:p w:rsidR="003141BC" w:rsidRPr="003141BC" w:rsidRDefault="003141BC">
      <w:pPr>
        <w:rPr>
          <w:b/>
        </w:rPr>
      </w:pPr>
      <w:r w:rsidRPr="003141BC">
        <w:rPr>
          <w:b/>
        </w:rPr>
        <w:t>UCB:</w:t>
      </w:r>
    </w:p>
    <w:p w:rsidR="003141BC" w:rsidRDefault="003141BC">
      <w:pPr>
        <w:rPr>
          <w:noProof/>
          <w:lang w:val="en-US"/>
        </w:rPr>
      </w:pPr>
      <w:r>
        <w:rPr>
          <w:noProof/>
          <w:lang w:val="en-US"/>
        </w:rPr>
        <w:t>UCB is straight forward(deterministic)</w:t>
      </w:r>
    </w:p>
    <w:p w:rsidR="003141BC" w:rsidRDefault="003141BC">
      <w:pPr>
        <w:rPr>
          <w:noProof/>
          <w:lang w:val="en-US"/>
        </w:rPr>
      </w:pPr>
      <w:r>
        <w:rPr>
          <w:noProof/>
          <w:lang w:val="en-US"/>
        </w:rPr>
        <w:t>After every computation,it should be updated</w:t>
      </w:r>
    </w:p>
    <w:p w:rsidR="003141BC" w:rsidRDefault="003141BC">
      <w:pPr>
        <w:rPr>
          <w:noProof/>
          <w:lang w:val="en-US"/>
        </w:rPr>
      </w:pPr>
    </w:p>
    <w:p w:rsidR="003141BC" w:rsidRDefault="003141BC">
      <w:pPr>
        <w:rPr>
          <w:noProof/>
          <w:lang w:val="en-US"/>
        </w:rPr>
      </w:pPr>
      <w:r w:rsidRPr="003141BC">
        <w:rPr>
          <w:b/>
          <w:noProof/>
          <w:lang w:val="en-US"/>
        </w:rPr>
        <w:t>Thompson</w:t>
      </w:r>
      <w:r>
        <w:rPr>
          <w:noProof/>
          <w:lang w:val="en-US"/>
        </w:rPr>
        <w:t>:</w:t>
      </w:r>
    </w:p>
    <w:p w:rsidR="003141BC" w:rsidRDefault="003141BC">
      <w:pPr>
        <w:rPr>
          <w:noProof/>
          <w:lang w:val="en-US"/>
        </w:rPr>
      </w:pPr>
      <w:r>
        <w:rPr>
          <w:noProof/>
          <w:lang w:val="en-US"/>
        </w:rPr>
        <w:t>It will detemine probability based on the distribution area</w:t>
      </w:r>
    </w:p>
    <w:p w:rsidR="003141BC" w:rsidRDefault="003141BC">
      <w:pPr>
        <w:rPr>
          <w:noProof/>
          <w:lang w:val="en-US"/>
        </w:rPr>
      </w:pPr>
      <w:r>
        <w:rPr>
          <w:noProof/>
          <w:lang w:val="en-US"/>
        </w:rPr>
        <w:t xml:space="preserve">Delayed in feedback wont be a problem.ie the update will done based on the </w:t>
      </w:r>
      <w:r w:rsidRPr="003141BC">
        <w:rPr>
          <w:b/>
          <w:noProof/>
          <w:lang w:val="en-US"/>
        </w:rPr>
        <w:t>BATCH</w:t>
      </w:r>
      <w:r>
        <w:rPr>
          <w:b/>
          <w:noProof/>
          <w:lang w:val="en-US"/>
        </w:rPr>
        <w:t xml:space="preserve"> </w:t>
      </w:r>
    </w:p>
    <w:p w:rsidR="009904E8" w:rsidRDefault="0000781F">
      <w:r>
        <w:t>Thompson works better and the output is better.</w:t>
      </w:r>
    </w:p>
    <w:p w:rsidR="0000781F" w:rsidRDefault="0000781F"/>
    <w:p w:rsidR="0000781F" w:rsidRDefault="0000781F">
      <w:bookmarkStart w:id="0" w:name="_GoBack"/>
      <w:bookmarkEnd w:id="0"/>
    </w:p>
    <w:p w:rsidR="003141BC" w:rsidRDefault="003141BC"/>
    <w:sectPr w:rsidR="003141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4BD9" w:rsidRDefault="00DB4BD9" w:rsidP="002521B7">
      <w:pPr>
        <w:spacing w:after="0" w:line="240" w:lineRule="auto"/>
      </w:pPr>
      <w:r>
        <w:separator/>
      </w:r>
    </w:p>
  </w:endnote>
  <w:endnote w:type="continuationSeparator" w:id="0">
    <w:p w:rsidR="00DB4BD9" w:rsidRDefault="00DB4BD9" w:rsidP="002521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4BD9" w:rsidRDefault="00DB4BD9" w:rsidP="002521B7">
      <w:pPr>
        <w:spacing w:after="0" w:line="240" w:lineRule="auto"/>
      </w:pPr>
      <w:r>
        <w:separator/>
      </w:r>
    </w:p>
  </w:footnote>
  <w:footnote w:type="continuationSeparator" w:id="0">
    <w:p w:rsidR="00DB4BD9" w:rsidRDefault="00DB4BD9" w:rsidP="002521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D55619"/>
    <w:multiLevelType w:val="multilevel"/>
    <w:tmpl w:val="63EE0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LI0szA1NDU3MjY3MTFW0lEKTi0uzszPAykwrAUAGtqP9CwAAAA="/>
  </w:docVars>
  <w:rsids>
    <w:rsidRoot w:val="00E04F10"/>
    <w:rsid w:val="0000781F"/>
    <w:rsid w:val="000351A8"/>
    <w:rsid w:val="002521B7"/>
    <w:rsid w:val="002A3D55"/>
    <w:rsid w:val="003141BC"/>
    <w:rsid w:val="00323A61"/>
    <w:rsid w:val="006A6903"/>
    <w:rsid w:val="00723B26"/>
    <w:rsid w:val="009160A1"/>
    <w:rsid w:val="009534F4"/>
    <w:rsid w:val="009904E8"/>
    <w:rsid w:val="009D39DF"/>
    <w:rsid w:val="00B15E06"/>
    <w:rsid w:val="00BB37F6"/>
    <w:rsid w:val="00C1002E"/>
    <w:rsid w:val="00DB4BD9"/>
    <w:rsid w:val="00E04F10"/>
    <w:rsid w:val="00ED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D71F29-45DD-4F21-B151-8D9397F35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100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521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1B7"/>
  </w:style>
  <w:style w:type="paragraph" w:styleId="Footer">
    <w:name w:val="footer"/>
    <w:basedOn w:val="Normal"/>
    <w:link w:val="FooterChar"/>
    <w:uiPriority w:val="99"/>
    <w:unhideWhenUsed/>
    <w:rsid w:val="002521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1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158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367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5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7079CE60</Template>
  <TotalTime>281</TotalTime>
  <Pages>12</Pages>
  <Words>302</Words>
  <Characters>1724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ARJUN_PC</dc:creator>
  <cp:keywords/>
  <dc:description/>
  <cp:lastModifiedBy>Vaithilingam, Arjun</cp:lastModifiedBy>
  <cp:revision>9</cp:revision>
  <dcterms:created xsi:type="dcterms:W3CDTF">2018-10-02T15:41:00Z</dcterms:created>
  <dcterms:modified xsi:type="dcterms:W3CDTF">2018-10-03T06:15:00Z</dcterms:modified>
</cp:coreProperties>
</file>